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A1AEB" w:rsidRDefault="003B1B52" w:rsidP="006F32E1">
      <w:pPr>
        <w:pStyle w:val="1"/>
        <w:numPr>
          <w:ilvl w:val="0"/>
          <w:numId w:val="0"/>
        </w:numPr>
        <w:ind w:left="432"/>
        <w:jc w:val="left"/>
        <w:rPr>
          <w:b/>
        </w:rPr>
      </w:pPr>
      <w:r w:rsidRPr="003B1B5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4pt;margin-top:1.55pt;width:492.45pt;height:170.3pt;z-index:251657728;mso-wrap-distance-left:0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27"/>
                    <w:gridCol w:w="4927"/>
                  </w:tblGrid>
                  <w:tr w:rsidR="009A1AEB" w:rsidTr="00D11205">
                    <w:trPr>
                      <w:trHeight w:val="765"/>
                    </w:trPr>
                    <w:tc>
                      <w:tcPr>
                        <w:tcW w:w="9854" w:type="dxa"/>
                        <w:gridSpan w:val="2"/>
                      </w:tcPr>
                      <w:p w:rsidR="009A1AEB" w:rsidRDefault="00802948">
                        <w:pPr>
                          <w:snapToGrid w:val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noProof/>
                            <w:szCs w:val="28"/>
                            <w:lang w:eastAsia="ru-RU"/>
                          </w:rPr>
                          <w:drawing>
                            <wp:inline distT="0" distB="0" distL="0" distR="0">
                              <wp:extent cx="695325" cy="866775"/>
                              <wp:effectExtent l="19050" t="0" r="9525" b="0"/>
                              <wp:docPr id="2" name="Рисунок 2" descr="Брюховецкое СП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Брюховецкое СП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20000" contrast="60000"/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5325" cy="866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A1AEB" w:rsidTr="00D11205">
                    <w:tc>
                      <w:tcPr>
                        <w:tcW w:w="9854" w:type="dxa"/>
                        <w:gridSpan w:val="2"/>
                      </w:tcPr>
                      <w:p w:rsidR="009A1AEB" w:rsidRPr="00D657A0" w:rsidRDefault="009A1AEB">
                        <w:pPr>
                          <w:pStyle w:val="1"/>
                          <w:snapToGrid w:val="0"/>
                          <w:rPr>
                            <w:sz w:val="16"/>
                            <w:szCs w:val="16"/>
                          </w:rPr>
                        </w:pPr>
                      </w:p>
                      <w:p w:rsidR="009A1AEB" w:rsidRPr="00D657A0" w:rsidRDefault="009A1AEB">
                        <w:pPr>
                          <w:pStyle w:val="1"/>
                          <w:rPr>
                            <w:b/>
                            <w:szCs w:val="28"/>
                          </w:rPr>
                        </w:pPr>
                        <w:r w:rsidRPr="00D657A0">
                          <w:rPr>
                            <w:b/>
                            <w:szCs w:val="28"/>
                          </w:rPr>
                          <w:t>АДМИНИСТРАЦ</w:t>
                        </w:r>
                        <w:r w:rsidR="00E74AD9" w:rsidRPr="00D657A0">
                          <w:rPr>
                            <w:b/>
                            <w:szCs w:val="28"/>
                          </w:rPr>
                          <w:t>ИЯ Б</w:t>
                        </w:r>
                        <w:r w:rsidR="00F45B0D" w:rsidRPr="00D657A0">
                          <w:rPr>
                            <w:b/>
                            <w:szCs w:val="28"/>
                          </w:rPr>
                          <w:t>Р</w:t>
                        </w:r>
                        <w:r w:rsidR="00E74AD9" w:rsidRPr="00D657A0">
                          <w:rPr>
                            <w:b/>
                            <w:szCs w:val="28"/>
                          </w:rPr>
                          <w:t>ЮХОВЕЦКОГО СЕЛЬСКОГО ПОСЕЛЕНИЯ</w:t>
                        </w:r>
                      </w:p>
                      <w:p w:rsidR="009A1AEB" w:rsidRDefault="00E74AD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БРЮХОВЕЦКОГО</w:t>
                        </w:r>
                        <w:r w:rsidR="00152988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A1AEB">
                          <w:rPr>
                            <w:b/>
                            <w:sz w:val="28"/>
                            <w:szCs w:val="28"/>
                          </w:rPr>
                          <w:t>РАЙОН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А</w:t>
                        </w:r>
                      </w:p>
                      <w:p w:rsidR="009A1AEB" w:rsidRDefault="009A1AEB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</w:p>
                      <w:p w:rsidR="009A1AEB" w:rsidRDefault="009A1AEB">
                        <w:pPr>
                          <w:pStyle w:val="aa"/>
                          <w:snapToGrid w:val="0"/>
                          <w:rPr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bCs w:val="0"/>
                            <w:sz w:val="32"/>
                            <w:szCs w:val="32"/>
                          </w:rPr>
                          <w:t>ПОСТАНОВЛЕНИЕ</w:t>
                        </w:r>
                      </w:p>
                    </w:tc>
                  </w:tr>
                  <w:tr w:rsidR="009A1AEB" w:rsidTr="00D11205">
                    <w:tc>
                      <w:tcPr>
                        <w:tcW w:w="4927" w:type="dxa"/>
                      </w:tcPr>
                      <w:p w:rsidR="009A1AEB" w:rsidRDefault="009A1AEB" w:rsidP="002A05D5">
                        <w:pPr>
                          <w:snapToGrid w:val="0"/>
                          <w:ind w:left="108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от </w:t>
                        </w:r>
                        <w:r w:rsidR="002A05D5">
                          <w:rPr>
                            <w:sz w:val="28"/>
                          </w:rPr>
                          <w:t>___________</w:t>
                        </w:r>
                      </w:p>
                    </w:tc>
                    <w:tc>
                      <w:tcPr>
                        <w:tcW w:w="4927" w:type="dxa"/>
                      </w:tcPr>
                      <w:p w:rsidR="009A1AEB" w:rsidRDefault="009A1AEB" w:rsidP="002A05D5">
                        <w:pPr>
                          <w:snapToGrid w:val="0"/>
                          <w:ind w:right="1178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№ </w:t>
                        </w:r>
                        <w:r w:rsidR="002A05D5" w:rsidRPr="002A05D5">
                          <w:rPr>
                            <w:sz w:val="28"/>
                          </w:rPr>
                          <w:t>__________</w:t>
                        </w:r>
                      </w:p>
                    </w:tc>
                  </w:tr>
                  <w:tr w:rsidR="009A1AEB" w:rsidTr="00D11205">
                    <w:tc>
                      <w:tcPr>
                        <w:tcW w:w="9854" w:type="dxa"/>
                        <w:gridSpan w:val="2"/>
                      </w:tcPr>
                      <w:p w:rsidR="009A1AEB" w:rsidRDefault="009A1AEB">
                        <w:pPr>
                          <w:snapToGrid w:val="0"/>
                          <w:jc w:val="center"/>
                        </w:pPr>
                        <w:r>
                          <w:t>ст-ца  Брюховецкая</w:t>
                        </w:r>
                      </w:p>
                    </w:tc>
                  </w:tr>
                </w:tbl>
                <w:p w:rsidR="009A1AEB" w:rsidRDefault="009A1AEB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</w:p>
    <w:p w:rsidR="009A1AEB" w:rsidRDefault="009A1AEB" w:rsidP="006F32E1">
      <w:pPr>
        <w:pStyle w:val="ae"/>
        <w:tabs>
          <w:tab w:val="clear" w:pos="4677"/>
          <w:tab w:val="clear" w:pos="9355"/>
        </w:tabs>
        <w:ind w:left="432"/>
        <w:rPr>
          <w:sz w:val="28"/>
          <w:szCs w:val="28"/>
        </w:rPr>
      </w:pPr>
    </w:p>
    <w:p w:rsidR="002B5681" w:rsidRPr="002B5681" w:rsidRDefault="002B5681" w:rsidP="006F32E1">
      <w:pPr>
        <w:pStyle w:val="ae"/>
        <w:tabs>
          <w:tab w:val="clear" w:pos="4677"/>
          <w:tab w:val="clear" w:pos="9355"/>
        </w:tabs>
        <w:ind w:left="432"/>
        <w:rPr>
          <w:sz w:val="28"/>
          <w:szCs w:val="28"/>
        </w:rPr>
      </w:pPr>
    </w:p>
    <w:p w:rsidR="00AC5A6C" w:rsidRPr="00242573" w:rsidRDefault="00AC5A6C" w:rsidP="00450C7F">
      <w:pPr>
        <w:autoSpaceDE w:val="0"/>
        <w:jc w:val="center"/>
        <w:rPr>
          <w:b/>
          <w:bCs/>
          <w:color w:val="000000"/>
          <w:sz w:val="28"/>
          <w:szCs w:val="28"/>
        </w:rPr>
      </w:pPr>
      <w:r w:rsidRPr="00242573">
        <w:rPr>
          <w:b/>
          <w:bCs/>
          <w:color w:val="000000"/>
          <w:sz w:val="28"/>
          <w:szCs w:val="28"/>
        </w:rPr>
        <w:t>Об утверждении административного регламента</w:t>
      </w:r>
    </w:p>
    <w:p w:rsidR="00450C7F" w:rsidRDefault="00AC5A6C" w:rsidP="00450C7F">
      <w:pPr>
        <w:widowControl w:val="0"/>
        <w:jc w:val="center"/>
        <w:rPr>
          <w:sz w:val="28"/>
          <w:szCs w:val="28"/>
        </w:rPr>
      </w:pPr>
      <w:r w:rsidRPr="00242573">
        <w:rPr>
          <w:b/>
          <w:bCs/>
          <w:color w:val="000000"/>
          <w:sz w:val="28"/>
          <w:szCs w:val="28"/>
        </w:rPr>
        <w:t xml:space="preserve">предоставления муниципальной услуги </w:t>
      </w:r>
      <w:bookmarkStart w:id="0" w:name="Par37"/>
      <w:bookmarkEnd w:id="0"/>
      <w:r w:rsidR="002A05D5">
        <w:rPr>
          <w:b/>
          <w:bCs/>
          <w:kern w:val="1"/>
          <w:sz w:val="28"/>
          <w:szCs w:val="28"/>
        </w:rPr>
        <w:t>по выдаче разрешений на право организации розничных рынков на территории Брюховецкого сельского поселения Брюховецкого района</w:t>
      </w:r>
    </w:p>
    <w:p w:rsidR="00AC5A6C" w:rsidRPr="00242573" w:rsidRDefault="00AC5A6C" w:rsidP="006F32E1">
      <w:pPr>
        <w:tabs>
          <w:tab w:val="left" w:pos="142"/>
        </w:tabs>
        <w:autoSpaceDE w:val="0"/>
        <w:ind w:left="426"/>
        <w:rPr>
          <w:bCs/>
          <w:color w:val="000000"/>
          <w:sz w:val="28"/>
          <w:szCs w:val="28"/>
        </w:rPr>
      </w:pPr>
    </w:p>
    <w:p w:rsidR="00AC5A6C" w:rsidRDefault="00AC5A6C" w:rsidP="006F32E1">
      <w:pPr>
        <w:widowControl w:val="0"/>
        <w:tabs>
          <w:tab w:val="num" w:pos="0"/>
          <w:tab w:val="left" w:pos="142"/>
        </w:tabs>
        <w:ind w:left="426"/>
        <w:rPr>
          <w:b/>
          <w:bCs/>
          <w:kern w:val="2"/>
          <w:sz w:val="28"/>
          <w:szCs w:val="28"/>
        </w:rPr>
      </w:pPr>
      <w:bookmarkStart w:id="1" w:name="sub_1"/>
    </w:p>
    <w:p w:rsidR="002A05D5" w:rsidRPr="00242573" w:rsidRDefault="002A05D5" w:rsidP="006F32E1">
      <w:pPr>
        <w:widowControl w:val="0"/>
        <w:tabs>
          <w:tab w:val="num" w:pos="0"/>
          <w:tab w:val="left" w:pos="142"/>
        </w:tabs>
        <w:ind w:left="426"/>
        <w:rPr>
          <w:b/>
          <w:bCs/>
          <w:kern w:val="2"/>
          <w:sz w:val="28"/>
          <w:szCs w:val="28"/>
        </w:rPr>
      </w:pPr>
    </w:p>
    <w:p w:rsidR="00AC5A6C" w:rsidRPr="00242573" w:rsidRDefault="00AC5A6C" w:rsidP="00AC5A6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42573">
        <w:rPr>
          <w:sz w:val="28"/>
          <w:szCs w:val="28"/>
        </w:rPr>
        <w:t xml:space="preserve">В соответствии с Федеральным законом от 27 июля 2010 года </w:t>
      </w:r>
      <w:r>
        <w:rPr>
          <w:sz w:val="28"/>
          <w:szCs w:val="28"/>
        </w:rPr>
        <w:br/>
      </w:r>
      <w:r w:rsidRPr="00242573">
        <w:rPr>
          <w:sz w:val="28"/>
          <w:szCs w:val="28"/>
        </w:rPr>
        <w:t>№ 210-ФЗ</w:t>
      </w:r>
      <w:r>
        <w:rPr>
          <w:sz w:val="28"/>
          <w:szCs w:val="28"/>
        </w:rPr>
        <w:t xml:space="preserve"> </w:t>
      </w:r>
      <w:r w:rsidRPr="00242573">
        <w:rPr>
          <w:sz w:val="28"/>
          <w:szCs w:val="28"/>
        </w:rPr>
        <w:t xml:space="preserve">«Об организации предоставления государственных и муниципальных услуг», Федеральным законом от 6 октября 2003 года </w:t>
      </w:r>
      <w:r>
        <w:rPr>
          <w:sz w:val="28"/>
          <w:szCs w:val="28"/>
        </w:rPr>
        <w:br/>
      </w:r>
      <w:r w:rsidRPr="00242573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Уставом Брюховецкого сельского поселения Брюховецкого района, в целях упорядочения предоставления муниципальных услуг </w:t>
      </w:r>
      <w:r w:rsidR="00447334">
        <w:rPr>
          <w:sz w:val="28"/>
          <w:szCs w:val="28"/>
        </w:rPr>
        <w:t>в</w:t>
      </w:r>
      <w:r w:rsidRPr="00242573">
        <w:rPr>
          <w:sz w:val="28"/>
          <w:szCs w:val="28"/>
        </w:rPr>
        <w:t xml:space="preserve"> администрации Брюховецкого сельского поселения Брюховецкого района </w:t>
      </w:r>
      <w:r w:rsidR="006F32E1" w:rsidRPr="00D1165F">
        <w:rPr>
          <w:sz w:val="28"/>
          <w:szCs w:val="28"/>
        </w:rPr>
        <w:t>п о с т а н о в л я ю:</w:t>
      </w:r>
    </w:p>
    <w:p w:rsidR="00AC5A6C" w:rsidRPr="00242573" w:rsidRDefault="00AC5A6C" w:rsidP="00AC5A6C">
      <w:pPr>
        <w:widowControl w:val="0"/>
        <w:tabs>
          <w:tab w:val="num" w:pos="0"/>
          <w:tab w:val="left" w:pos="1134"/>
        </w:tabs>
        <w:ind w:firstLine="709"/>
        <w:jc w:val="both"/>
        <w:rPr>
          <w:bCs/>
          <w:kern w:val="2"/>
          <w:sz w:val="28"/>
          <w:szCs w:val="28"/>
        </w:rPr>
      </w:pPr>
      <w:r w:rsidRPr="00242573">
        <w:rPr>
          <w:sz w:val="28"/>
          <w:szCs w:val="28"/>
        </w:rPr>
        <w:t>1.</w:t>
      </w:r>
      <w:r w:rsidRPr="00242573">
        <w:rPr>
          <w:rFonts w:eastAsia="Calibri"/>
          <w:sz w:val="28"/>
          <w:szCs w:val="28"/>
        </w:rPr>
        <w:t> </w:t>
      </w:r>
      <w:r w:rsidRPr="00242573">
        <w:rPr>
          <w:sz w:val="28"/>
          <w:szCs w:val="28"/>
        </w:rPr>
        <w:t>Утвердить административный регламент предоставления муниципа</w:t>
      </w:r>
      <w:bookmarkStart w:id="2" w:name="_GoBack"/>
      <w:bookmarkEnd w:id="2"/>
      <w:r w:rsidRPr="00242573">
        <w:rPr>
          <w:sz w:val="28"/>
          <w:szCs w:val="28"/>
        </w:rPr>
        <w:t xml:space="preserve">льной услуги </w:t>
      </w:r>
      <w:r w:rsidR="002A05D5" w:rsidRPr="002A05D5">
        <w:rPr>
          <w:bCs/>
          <w:kern w:val="1"/>
          <w:sz w:val="28"/>
          <w:szCs w:val="28"/>
        </w:rPr>
        <w:t>по выдаче разрешений на право организации розничных рынков на территории Брюховецкого сельского поселения Брюховецкого района</w:t>
      </w:r>
      <w:r w:rsidR="002A05D5" w:rsidRPr="00242573">
        <w:rPr>
          <w:sz w:val="28"/>
          <w:szCs w:val="28"/>
        </w:rPr>
        <w:t xml:space="preserve"> </w:t>
      </w:r>
      <w:r w:rsidRPr="00242573">
        <w:rPr>
          <w:sz w:val="28"/>
          <w:szCs w:val="28"/>
        </w:rPr>
        <w:t>(прилагается).</w:t>
      </w:r>
    </w:p>
    <w:p w:rsidR="00AC5A6C" w:rsidRPr="002A05D5" w:rsidRDefault="00AC5A6C" w:rsidP="002A05D5">
      <w:pPr>
        <w:ind w:firstLine="709"/>
        <w:jc w:val="both"/>
        <w:rPr>
          <w:sz w:val="28"/>
          <w:szCs w:val="28"/>
        </w:rPr>
      </w:pPr>
      <w:bookmarkStart w:id="3" w:name="sub_5"/>
      <w:bookmarkEnd w:id="1"/>
      <w:r w:rsidRPr="00242573">
        <w:rPr>
          <w:kern w:val="36"/>
          <w:sz w:val="28"/>
          <w:szCs w:val="28"/>
        </w:rPr>
        <w:t xml:space="preserve">2. Считать утратившим силу постановление администрации </w:t>
      </w:r>
      <w:r w:rsidRPr="00242573">
        <w:rPr>
          <w:sz w:val="28"/>
          <w:szCs w:val="28"/>
        </w:rPr>
        <w:t>Брюховецкого сельского поселения Брюховецкого р</w:t>
      </w:r>
      <w:r>
        <w:rPr>
          <w:sz w:val="28"/>
          <w:szCs w:val="28"/>
        </w:rPr>
        <w:t xml:space="preserve">айона от </w:t>
      </w:r>
      <w:r w:rsidR="002A05D5" w:rsidRPr="002A05D5">
        <w:rPr>
          <w:sz w:val="28"/>
        </w:rPr>
        <w:t xml:space="preserve">29 июня 2012 </w:t>
      </w:r>
      <w:r w:rsidR="002A05D5">
        <w:rPr>
          <w:sz w:val="28"/>
          <w:szCs w:val="28"/>
        </w:rPr>
        <w:t>года № 317 «</w:t>
      </w:r>
      <w:r w:rsidR="002A05D5" w:rsidRPr="002A05D5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2A05D5" w:rsidRPr="002A05D5">
        <w:rPr>
          <w:bCs/>
          <w:kern w:val="1"/>
          <w:sz w:val="28"/>
          <w:szCs w:val="28"/>
        </w:rPr>
        <w:t>Выдача разрешений на право организации розничных рынков на территории Брюховецкого сельского поселения Брюховецкого района</w:t>
      </w:r>
      <w:r w:rsidR="002A05D5" w:rsidRPr="002A05D5">
        <w:rPr>
          <w:sz w:val="28"/>
          <w:szCs w:val="28"/>
        </w:rPr>
        <w:t>»</w:t>
      </w:r>
      <w:r w:rsidR="002A05D5" w:rsidRPr="002A05D5">
        <w:t xml:space="preserve"> </w:t>
      </w:r>
    </w:p>
    <w:p w:rsidR="00802948" w:rsidRPr="00802948" w:rsidRDefault="00802948" w:rsidP="008029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02948">
        <w:rPr>
          <w:sz w:val="28"/>
          <w:szCs w:val="28"/>
        </w:rPr>
        <w:t>. Специалисту 1 категории отдела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О.В. Борисенко обнародовать и разместить постановление на официальном сайте администрации Брюховецкого сельского поселения Брюховецкого района в информационно-телекоммуникационной сети «Интернет».</w:t>
      </w:r>
    </w:p>
    <w:p w:rsidR="00802948" w:rsidRPr="00802948" w:rsidRDefault="00802948" w:rsidP="0080294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 4</w:t>
      </w:r>
      <w:r w:rsidRPr="00802948">
        <w:rPr>
          <w:bCs/>
          <w:sz w:val="28"/>
          <w:szCs w:val="28"/>
        </w:rPr>
        <w:t xml:space="preserve">. Контроль за выполнением постановления возложить на заместителя главы </w:t>
      </w:r>
      <w:r w:rsidRPr="00802948">
        <w:rPr>
          <w:sz w:val="28"/>
          <w:szCs w:val="28"/>
        </w:rPr>
        <w:t xml:space="preserve">Брюховецкого сельского поселения Брюховецкого района, начальника </w:t>
      </w:r>
      <w:r w:rsidRPr="00802948">
        <w:rPr>
          <w:sz w:val="28"/>
          <w:szCs w:val="28"/>
        </w:rPr>
        <w:lastRenderedPageBreak/>
        <w:t>отдела по социальным вопросам, торговле, взаимодействию с общественностью и правоохранительными органами Л.В. Карпенко.</w:t>
      </w:r>
    </w:p>
    <w:p w:rsidR="00802948" w:rsidRPr="00802948" w:rsidRDefault="00802948" w:rsidP="00802948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Pr="00802948">
        <w:rPr>
          <w:sz w:val="28"/>
          <w:szCs w:val="28"/>
        </w:rPr>
        <w:t>. Постановление вступает в силу со дня его обнародования.</w:t>
      </w:r>
    </w:p>
    <w:p w:rsidR="00AC5A6C" w:rsidRPr="00802948" w:rsidRDefault="00AC5A6C" w:rsidP="00802948">
      <w:pPr>
        <w:autoSpaceDE w:val="0"/>
        <w:ind w:firstLine="709"/>
        <w:jc w:val="both"/>
        <w:rPr>
          <w:sz w:val="28"/>
          <w:szCs w:val="28"/>
        </w:rPr>
      </w:pPr>
    </w:p>
    <w:bookmarkEnd w:id="3"/>
    <w:p w:rsidR="00AC5A6C" w:rsidRDefault="00AC5A6C" w:rsidP="00AC5A6C">
      <w:pPr>
        <w:ind w:firstLine="709"/>
        <w:jc w:val="both"/>
        <w:rPr>
          <w:sz w:val="28"/>
          <w:szCs w:val="28"/>
        </w:rPr>
      </w:pPr>
    </w:p>
    <w:p w:rsidR="002A05D5" w:rsidRPr="00242573" w:rsidRDefault="002A05D5" w:rsidP="00AC5A6C">
      <w:pPr>
        <w:ind w:firstLine="709"/>
        <w:jc w:val="both"/>
        <w:rPr>
          <w:sz w:val="28"/>
          <w:szCs w:val="28"/>
        </w:rPr>
      </w:pPr>
    </w:p>
    <w:p w:rsidR="005032D7" w:rsidRDefault="006F32E1" w:rsidP="005032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C5A6C" w:rsidRPr="00242573">
        <w:rPr>
          <w:sz w:val="28"/>
          <w:szCs w:val="28"/>
        </w:rPr>
        <w:t>Брюховецкого</w:t>
      </w:r>
      <w:r w:rsidR="00AC5A6C">
        <w:rPr>
          <w:sz w:val="28"/>
          <w:szCs w:val="28"/>
        </w:rPr>
        <w:t xml:space="preserve"> </w:t>
      </w:r>
      <w:r w:rsidR="00AC5A6C" w:rsidRPr="00242573">
        <w:rPr>
          <w:sz w:val="28"/>
          <w:szCs w:val="28"/>
        </w:rPr>
        <w:t>сельского</w:t>
      </w:r>
      <w:r w:rsidR="005032D7">
        <w:rPr>
          <w:sz w:val="28"/>
          <w:szCs w:val="28"/>
        </w:rPr>
        <w:t xml:space="preserve"> </w:t>
      </w:r>
      <w:r w:rsidR="00AC5A6C" w:rsidRPr="00242573">
        <w:rPr>
          <w:sz w:val="28"/>
          <w:szCs w:val="28"/>
        </w:rPr>
        <w:t xml:space="preserve">поселения </w:t>
      </w:r>
    </w:p>
    <w:p w:rsidR="009A1AEB" w:rsidRDefault="00AC5A6C" w:rsidP="005032D7">
      <w:pPr>
        <w:jc w:val="both"/>
        <w:rPr>
          <w:sz w:val="28"/>
          <w:szCs w:val="28"/>
        </w:rPr>
      </w:pPr>
      <w:r w:rsidRPr="00242573">
        <w:rPr>
          <w:sz w:val="28"/>
          <w:szCs w:val="28"/>
        </w:rPr>
        <w:t xml:space="preserve">Брюховецкого района                        </w:t>
      </w:r>
      <w:r w:rsidR="00350CA3">
        <w:rPr>
          <w:sz w:val="28"/>
          <w:szCs w:val="28"/>
        </w:rPr>
        <w:t xml:space="preserve">   </w:t>
      </w:r>
      <w:r w:rsidR="005032D7">
        <w:rPr>
          <w:sz w:val="28"/>
          <w:szCs w:val="28"/>
        </w:rPr>
        <w:t xml:space="preserve">                   </w:t>
      </w:r>
      <w:r w:rsidR="00350CA3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</w:t>
      </w:r>
      <w:r w:rsidR="006F32E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</w:t>
      </w:r>
      <w:r w:rsidRPr="00242573">
        <w:rPr>
          <w:sz w:val="28"/>
          <w:szCs w:val="28"/>
        </w:rPr>
        <w:t xml:space="preserve">  </w:t>
      </w:r>
      <w:r w:rsidR="006F32E1">
        <w:rPr>
          <w:sz w:val="28"/>
          <w:szCs w:val="28"/>
        </w:rPr>
        <w:t>Н.П. Балин</w:t>
      </w:r>
    </w:p>
    <w:sectPr w:rsidR="009A1AEB" w:rsidSect="007557C1">
      <w:headerReference w:type="default" r:id="rId9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94D" w:rsidRDefault="0035094D" w:rsidP="00FD6EC6">
      <w:r>
        <w:separator/>
      </w:r>
    </w:p>
  </w:endnote>
  <w:endnote w:type="continuationSeparator" w:id="0">
    <w:p w:rsidR="0035094D" w:rsidRDefault="0035094D" w:rsidP="00FD6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94D" w:rsidRDefault="0035094D" w:rsidP="00FD6EC6">
      <w:r>
        <w:separator/>
      </w:r>
    </w:p>
  </w:footnote>
  <w:footnote w:type="continuationSeparator" w:id="0">
    <w:p w:rsidR="0035094D" w:rsidRDefault="0035094D" w:rsidP="00FD6E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948" w:rsidRDefault="00802948">
    <w:pPr>
      <w:pStyle w:val="ae"/>
      <w:jc w:val="center"/>
    </w:pPr>
    <w:fldSimple w:instr=" PAGE   \* MERGEFORMAT ">
      <w:r>
        <w:rPr>
          <w:noProof/>
        </w:rPr>
        <w:t>2</w:t>
      </w:r>
    </w:fldSimple>
  </w:p>
  <w:p w:rsidR="00802948" w:rsidRDefault="0080294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99A112B"/>
    <w:multiLevelType w:val="hybridMultilevel"/>
    <w:tmpl w:val="68503930"/>
    <w:lvl w:ilvl="0" w:tplc="59DCCF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1F4539D"/>
    <w:multiLevelType w:val="hybridMultilevel"/>
    <w:tmpl w:val="34E838CE"/>
    <w:lvl w:ilvl="0" w:tplc="04190013">
      <w:start w:val="1"/>
      <w:numFmt w:val="upperRoman"/>
      <w:lvlText w:val="%1."/>
      <w:lvlJc w:val="right"/>
      <w:pPr>
        <w:ind w:left="1295" w:hanging="360"/>
      </w:p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3">
    <w:nsid w:val="346F5359"/>
    <w:multiLevelType w:val="multilevel"/>
    <w:tmpl w:val="3F7E1F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54F60C4"/>
    <w:multiLevelType w:val="hybridMultilevel"/>
    <w:tmpl w:val="171875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653B54"/>
    <w:multiLevelType w:val="singleLevel"/>
    <w:tmpl w:val="B0D800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7801341"/>
    <w:multiLevelType w:val="hybridMultilevel"/>
    <w:tmpl w:val="8A9ADA5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1CD331E"/>
    <w:multiLevelType w:val="hybridMultilevel"/>
    <w:tmpl w:val="ABD6B592"/>
    <w:lvl w:ilvl="0" w:tplc="5472EE04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CD86E01"/>
    <w:multiLevelType w:val="multilevel"/>
    <w:tmpl w:val="1122B8DC"/>
    <w:lvl w:ilvl="0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>
    <w:nsid w:val="6FBB37CB"/>
    <w:multiLevelType w:val="hybridMultilevel"/>
    <w:tmpl w:val="3B1634D2"/>
    <w:lvl w:ilvl="0" w:tplc="CF6E404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2A614C5"/>
    <w:multiLevelType w:val="multilevel"/>
    <w:tmpl w:val="CEA2C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32E0519"/>
    <w:multiLevelType w:val="hybridMultilevel"/>
    <w:tmpl w:val="C5562CE0"/>
    <w:lvl w:ilvl="0" w:tplc="1C44D8B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58C9"/>
    <w:rsid w:val="00035DBE"/>
    <w:rsid w:val="00064B45"/>
    <w:rsid w:val="0006570C"/>
    <w:rsid w:val="00113333"/>
    <w:rsid w:val="001450E2"/>
    <w:rsid w:val="00152988"/>
    <w:rsid w:val="0015663E"/>
    <w:rsid w:val="001B66EB"/>
    <w:rsid w:val="0021684D"/>
    <w:rsid w:val="00240104"/>
    <w:rsid w:val="00284202"/>
    <w:rsid w:val="002A05D5"/>
    <w:rsid w:val="002B5681"/>
    <w:rsid w:val="002C20E5"/>
    <w:rsid w:val="003258C0"/>
    <w:rsid w:val="00332CEE"/>
    <w:rsid w:val="0035094D"/>
    <w:rsid w:val="00350CA3"/>
    <w:rsid w:val="0039524E"/>
    <w:rsid w:val="003B1B52"/>
    <w:rsid w:val="00447334"/>
    <w:rsid w:val="00450C7F"/>
    <w:rsid w:val="0049103B"/>
    <w:rsid w:val="005032D7"/>
    <w:rsid w:val="0057118B"/>
    <w:rsid w:val="005B4282"/>
    <w:rsid w:val="00630FF7"/>
    <w:rsid w:val="006459C5"/>
    <w:rsid w:val="00655F0E"/>
    <w:rsid w:val="006A147C"/>
    <w:rsid w:val="006F32E1"/>
    <w:rsid w:val="007275DD"/>
    <w:rsid w:val="00752AB0"/>
    <w:rsid w:val="007557C1"/>
    <w:rsid w:val="00783368"/>
    <w:rsid w:val="007D58C9"/>
    <w:rsid w:val="007D7910"/>
    <w:rsid w:val="00802948"/>
    <w:rsid w:val="00827A31"/>
    <w:rsid w:val="00845FC7"/>
    <w:rsid w:val="008862F7"/>
    <w:rsid w:val="008931F3"/>
    <w:rsid w:val="008D10DE"/>
    <w:rsid w:val="009347DE"/>
    <w:rsid w:val="00946E2D"/>
    <w:rsid w:val="00961329"/>
    <w:rsid w:val="00976EBF"/>
    <w:rsid w:val="0099697A"/>
    <w:rsid w:val="009A1AEB"/>
    <w:rsid w:val="00A13547"/>
    <w:rsid w:val="00A3433F"/>
    <w:rsid w:val="00A96629"/>
    <w:rsid w:val="00AC5A6C"/>
    <w:rsid w:val="00B150EC"/>
    <w:rsid w:val="00B336A4"/>
    <w:rsid w:val="00B45EB1"/>
    <w:rsid w:val="00B55AAD"/>
    <w:rsid w:val="00BB6FA6"/>
    <w:rsid w:val="00C476D2"/>
    <w:rsid w:val="00CC7E99"/>
    <w:rsid w:val="00CE2DEA"/>
    <w:rsid w:val="00D11205"/>
    <w:rsid w:val="00D5536B"/>
    <w:rsid w:val="00D657A0"/>
    <w:rsid w:val="00D75607"/>
    <w:rsid w:val="00E74AD9"/>
    <w:rsid w:val="00E8081C"/>
    <w:rsid w:val="00E830F2"/>
    <w:rsid w:val="00EA10CF"/>
    <w:rsid w:val="00EA360D"/>
    <w:rsid w:val="00F13900"/>
    <w:rsid w:val="00F45B0D"/>
    <w:rsid w:val="00F932BD"/>
    <w:rsid w:val="00FD63F8"/>
    <w:rsid w:val="00FD6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B5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B1B52"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B1B52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3B1B52"/>
    <w:pPr>
      <w:keepNext/>
      <w:numPr>
        <w:ilvl w:val="2"/>
        <w:numId w:val="1"/>
      </w:numPr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3B1B52"/>
    <w:pPr>
      <w:keepNext/>
      <w:numPr>
        <w:ilvl w:val="3"/>
        <w:numId w:val="1"/>
      </w:numPr>
      <w:ind w:left="0" w:right="-82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3B1B52"/>
    <w:pPr>
      <w:keepNext/>
      <w:numPr>
        <w:ilvl w:val="4"/>
        <w:numId w:val="1"/>
      </w:numPr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3B1B52"/>
    <w:pPr>
      <w:keepNext/>
      <w:numPr>
        <w:ilvl w:val="5"/>
        <w:numId w:val="1"/>
      </w:numPr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B1B52"/>
  </w:style>
  <w:style w:type="character" w:customStyle="1" w:styleId="WW-Absatz-Standardschriftart">
    <w:name w:val="WW-Absatz-Standardschriftart"/>
    <w:rsid w:val="003B1B52"/>
  </w:style>
  <w:style w:type="character" w:customStyle="1" w:styleId="WW-Absatz-Standardschriftart1">
    <w:name w:val="WW-Absatz-Standardschriftart1"/>
    <w:rsid w:val="003B1B52"/>
  </w:style>
  <w:style w:type="character" w:customStyle="1" w:styleId="WW-Absatz-Standardschriftart11">
    <w:name w:val="WW-Absatz-Standardschriftart11"/>
    <w:rsid w:val="003B1B52"/>
  </w:style>
  <w:style w:type="character" w:customStyle="1" w:styleId="WW8Num3z0">
    <w:name w:val="WW8Num3z0"/>
    <w:rsid w:val="003B1B52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3B1B52"/>
    <w:rPr>
      <w:rFonts w:ascii="Courier New" w:hAnsi="Courier New"/>
    </w:rPr>
  </w:style>
  <w:style w:type="character" w:customStyle="1" w:styleId="WW8Num3z2">
    <w:name w:val="WW8Num3z2"/>
    <w:rsid w:val="003B1B52"/>
    <w:rPr>
      <w:rFonts w:ascii="Wingdings" w:hAnsi="Wingdings"/>
    </w:rPr>
  </w:style>
  <w:style w:type="character" w:customStyle="1" w:styleId="WW8Num3z3">
    <w:name w:val="WW8Num3z3"/>
    <w:rsid w:val="003B1B52"/>
    <w:rPr>
      <w:rFonts w:ascii="Symbol" w:hAnsi="Symbol"/>
    </w:rPr>
  </w:style>
  <w:style w:type="character" w:customStyle="1" w:styleId="11">
    <w:name w:val="Основной шрифт абзаца1"/>
    <w:rsid w:val="003B1B52"/>
  </w:style>
  <w:style w:type="character" w:styleId="a3">
    <w:name w:val="page number"/>
    <w:basedOn w:val="11"/>
    <w:rsid w:val="003B1B52"/>
  </w:style>
  <w:style w:type="character" w:customStyle="1" w:styleId="a4">
    <w:name w:val="Символ нумерации"/>
    <w:rsid w:val="003B1B52"/>
  </w:style>
  <w:style w:type="paragraph" w:customStyle="1" w:styleId="a5">
    <w:name w:val="Заголовок"/>
    <w:basedOn w:val="a"/>
    <w:next w:val="a6"/>
    <w:rsid w:val="003B1B52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link w:val="a7"/>
    <w:rsid w:val="003B1B52"/>
    <w:pPr>
      <w:ind w:right="4495"/>
      <w:jc w:val="both"/>
    </w:pPr>
    <w:rPr>
      <w:sz w:val="28"/>
    </w:rPr>
  </w:style>
  <w:style w:type="paragraph" w:styleId="a8">
    <w:name w:val="List"/>
    <w:basedOn w:val="a6"/>
    <w:rsid w:val="003B1B52"/>
    <w:rPr>
      <w:rFonts w:cs="Tahoma"/>
    </w:rPr>
  </w:style>
  <w:style w:type="paragraph" w:customStyle="1" w:styleId="12">
    <w:name w:val="Название1"/>
    <w:basedOn w:val="a"/>
    <w:rsid w:val="003B1B52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3B1B52"/>
    <w:pPr>
      <w:suppressLineNumbers/>
    </w:pPr>
    <w:rPr>
      <w:rFonts w:cs="Tahoma"/>
    </w:rPr>
  </w:style>
  <w:style w:type="paragraph" w:styleId="a9">
    <w:name w:val="Title"/>
    <w:basedOn w:val="a"/>
    <w:next w:val="aa"/>
    <w:link w:val="ab"/>
    <w:qFormat/>
    <w:rsid w:val="003B1B52"/>
    <w:pPr>
      <w:jc w:val="center"/>
    </w:pPr>
    <w:rPr>
      <w:b/>
      <w:sz w:val="28"/>
      <w:szCs w:val="20"/>
    </w:rPr>
  </w:style>
  <w:style w:type="paragraph" w:styleId="aa">
    <w:name w:val="Subtitle"/>
    <w:basedOn w:val="a"/>
    <w:next w:val="a6"/>
    <w:qFormat/>
    <w:rsid w:val="003B1B52"/>
    <w:pPr>
      <w:jc w:val="center"/>
    </w:pPr>
    <w:rPr>
      <w:b/>
      <w:bCs/>
      <w:caps/>
      <w:sz w:val="28"/>
      <w:szCs w:val="20"/>
    </w:rPr>
  </w:style>
  <w:style w:type="paragraph" w:styleId="ac">
    <w:name w:val="Body Text Indent"/>
    <w:basedOn w:val="a"/>
    <w:link w:val="ad"/>
    <w:rsid w:val="003B1B52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rsid w:val="003B1B52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3B1B52"/>
    <w:pPr>
      <w:jc w:val="both"/>
    </w:pPr>
    <w:rPr>
      <w:sz w:val="28"/>
    </w:rPr>
  </w:style>
  <w:style w:type="paragraph" w:customStyle="1" w:styleId="14">
    <w:name w:val="заголовок 1"/>
    <w:basedOn w:val="a"/>
    <w:next w:val="a"/>
    <w:rsid w:val="003B1B52"/>
    <w:pPr>
      <w:keepNext/>
    </w:pPr>
    <w:rPr>
      <w:sz w:val="28"/>
      <w:szCs w:val="20"/>
      <w:lang w:val="en-US"/>
    </w:rPr>
  </w:style>
  <w:style w:type="paragraph" w:styleId="af0">
    <w:name w:val="footer"/>
    <w:basedOn w:val="a"/>
    <w:link w:val="af1"/>
    <w:rsid w:val="003B1B52"/>
    <w:pPr>
      <w:tabs>
        <w:tab w:val="center" w:pos="4677"/>
        <w:tab w:val="right" w:pos="9355"/>
      </w:tabs>
    </w:pPr>
  </w:style>
  <w:style w:type="paragraph" w:customStyle="1" w:styleId="FR1">
    <w:name w:val="FR1"/>
    <w:rsid w:val="003B1B52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3B1B52"/>
    <w:pPr>
      <w:jc w:val="center"/>
    </w:pPr>
    <w:rPr>
      <w:sz w:val="28"/>
    </w:rPr>
  </w:style>
  <w:style w:type="paragraph" w:customStyle="1" w:styleId="af2">
    <w:name w:val="Содержимое врезки"/>
    <w:basedOn w:val="a6"/>
    <w:rsid w:val="003B1B52"/>
  </w:style>
  <w:style w:type="paragraph" w:customStyle="1" w:styleId="af3">
    <w:name w:val="Содержимое таблицы"/>
    <w:basedOn w:val="a"/>
    <w:rsid w:val="003B1B52"/>
    <w:pPr>
      <w:suppressLineNumbers/>
    </w:pPr>
  </w:style>
  <w:style w:type="paragraph" w:customStyle="1" w:styleId="af4">
    <w:name w:val="Заголовок таблицы"/>
    <w:basedOn w:val="af3"/>
    <w:rsid w:val="003B1B52"/>
    <w:pPr>
      <w:jc w:val="center"/>
    </w:pPr>
    <w:rPr>
      <w:b/>
      <w:bCs/>
    </w:rPr>
  </w:style>
  <w:style w:type="character" w:styleId="af5">
    <w:name w:val="Hyperlink"/>
    <w:rsid w:val="00FD6EC6"/>
    <w:rPr>
      <w:color w:val="0000FF"/>
      <w:u w:val="single"/>
    </w:rPr>
  </w:style>
  <w:style w:type="character" w:customStyle="1" w:styleId="af">
    <w:name w:val="Верхний колонтитул Знак"/>
    <w:link w:val="ae"/>
    <w:uiPriority w:val="99"/>
    <w:rsid w:val="00FD6EC6"/>
    <w:rPr>
      <w:sz w:val="24"/>
      <w:szCs w:val="24"/>
      <w:lang w:eastAsia="ar-SA"/>
    </w:rPr>
  </w:style>
  <w:style w:type="paragraph" w:customStyle="1" w:styleId="ConsPlusTitle">
    <w:name w:val="ConsPlusTitle"/>
    <w:rsid w:val="00FD6EC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FD6E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нум список 1"/>
    <w:basedOn w:val="a"/>
    <w:rsid w:val="00FD6EC6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6">
    <w:name w:val="марк список 1"/>
    <w:basedOn w:val="a"/>
    <w:rsid w:val="00FD6EC6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32">
    <w:name w:val="Основной текст с отступом 32"/>
    <w:basedOn w:val="a"/>
    <w:rsid w:val="00FD6EC6"/>
    <w:pPr>
      <w:spacing w:after="120"/>
      <w:ind w:left="283"/>
    </w:pPr>
    <w:rPr>
      <w:sz w:val="16"/>
      <w:szCs w:val="16"/>
    </w:rPr>
  </w:style>
  <w:style w:type="paragraph" w:customStyle="1" w:styleId="17">
    <w:name w:val="Текст примечания1"/>
    <w:basedOn w:val="a"/>
    <w:rsid w:val="00FD6EC6"/>
    <w:rPr>
      <w:kern w:val="1"/>
      <w:sz w:val="28"/>
      <w:szCs w:val="28"/>
    </w:rPr>
  </w:style>
  <w:style w:type="paragraph" w:customStyle="1" w:styleId="210">
    <w:name w:val="Основной текст с отступом 21"/>
    <w:basedOn w:val="a"/>
    <w:rsid w:val="00FD6EC6"/>
    <w:pPr>
      <w:spacing w:line="360" w:lineRule="auto"/>
      <w:ind w:firstLine="540"/>
      <w:jc w:val="both"/>
    </w:pPr>
  </w:style>
  <w:style w:type="paragraph" w:customStyle="1" w:styleId="af6">
    <w:name w:val="Знак Знак"/>
    <w:basedOn w:val="a"/>
    <w:rsid w:val="0015663E"/>
    <w:pPr>
      <w:suppressAutoHyphens w:val="0"/>
      <w:spacing w:after="160" w:line="240" w:lineRule="exact"/>
    </w:pPr>
    <w:rPr>
      <w:noProof/>
      <w:sz w:val="20"/>
      <w:szCs w:val="20"/>
      <w:lang w:eastAsia="ru-RU"/>
    </w:rPr>
  </w:style>
  <w:style w:type="character" w:customStyle="1" w:styleId="10">
    <w:name w:val="Заголовок 1 Знак"/>
    <w:link w:val="1"/>
    <w:rsid w:val="0015663E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15663E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15663E"/>
    <w:rPr>
      <w:b/>
      <w:bCs/>
      <w:sz w:val="24"/>
      <w:lang w:eastAsia="ar-SA"/>
    </w:rPr>
  </w:style>
  <w:style w:type="character" w:customStyle="1" w:styleId="60">
    <w:name w:val="Заголовок 6 Знак"/>
    <w:link w:val="6"/>
    <w:rsid w:val="0015663E"/>
    <w:rPr>
      <w:b/>
      <w:bCs/>
      <w:sz w:val="28"/>
      <w:szCs w:val="24"/>
      <w:lang w:eastAsia="ar-SA"/>
    </w:rPr>
  </w:style>
  <w:style w:type="character" w:customStyle="1" w:styleId="ad">
    <w:name w:val="Основной текст с отступом Знак"/>
    <w:link w:val="ac"/>
    <w:rsid w:val="0015663E"/>
    <w:rPr>
      <w:sz w:val="28"/>
      <w:szCs w:val="24"/>
      <w:lang w:eastAsia="ar-SA"/>
    </w:rPr>
  </w:style>
  <w:style w:type="table" w:styleId="af7">
    <w:name w:val="Table Grid"/>
    <w:basedOn w:val="a1"/>
    <w:rsid w:val="00156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566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Таблицы (моноширинный)"/>
    <w:basedOn w:val="a"/>
    <w:next w:val="a"/>
    <w:uiPriority w:val="99"/>
    <w:rsid w:val="0015663E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Нижний колонтитул Знак"/>
    <w:link w:val="af0"/>
    <w:rsid w:val="0015663E"/>
    <w:rPr>
      <w:sz w:val="24"/>
      <w:szCs w:val="24"/>
      <w:lang w:eastAsia="ar-SA"/>
    </w:rPr>
  </w:style>
  <w:style w:type="paragraph" w:styleId="af9">
    <w:name w:val="Balloon Text"/>
    <w:basedOn w:val="a"/>
    <w:link w:val="afa"/>
    <w:rsid w:val="0015663E"/>
    <w:pPr>
      <w:suppressAutoHyphens w:val="0"/>
    </w:pPr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15663E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15663E"/>
    <w:rPr>
      <w:sz w:val="28"/>
      <w:szCs w:val="24"/>
      <w:lang w:eastAsia="ar-SA"/>
    </w:rPr>
  </w:style>
  <w:style w:type="paragraph" w:styleId="afb">
    <w:name w:val="annotation text"/>
    <w:basedOn w:val="a"/>
    <w:link w:val="afc"/>
    <w:rsid w:val="0015663E"/>
    <w:pPr>
      <w:suppressAutoHyphens w:val="0"/>
    </w:pPr>
    <w:rPr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rsid w:val="0015663E"/>
  </w:style>
  <w:style w:type="paragraph" w:styleId="afd">
    <w:name w:val="No Spacing"/>
    <w:link w:val="afe"/>
    <w:uiPriority w:val="1"/>
    <w:qFormat/>
    <w:rsid w:val="0015663E"/>
    <w:rPr>
      <w:rFonts w:ascii="Calibri" w:eastAsia="Calibri" w:hAnsi="Calibri"/>
      <w:sz w:val="22"/>
      <w:szCs w:val="22"/>
      <w:lang w:eastAsia="en-US"/>
    </w:rPr>
  </w:style>
  <w:style w:type="paragraph" w:styleId="aff">
    <w:name w:val="List Paragraph"/>
    <w:basedOn w:val="a"/>
    <w:qFormat/>
    <w:rsid w:val="0015663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7557C1"/>
    <w:rPr>
      <w:rFonts w:ascii="Calibri" w:eastAsia="Calibri" w:hAnsi="Calibri"/>
      <w:sz w:val="22"/>
      <w:szCs w:val="22"/>
      <w:lang w:eastAsia="en-US" w:bidi="ar-SA"/>
    </w:rPr>
  </w:style>
  <w:style w:type="character" w:customStyle="1" w:styleId="aff0">
    <w:name w:val="Гипертекстовая ссылка"/>
    <w:uiPriority w:val="99"/>
    <w:rsid w:val="007557C1"/>
    <w:rPr>
      <w:b/>
      <w:bCs/>
      <w:color w:val="008000"/>
    </w:rPr>
  </w:style>
  <w:style w:type="paragraph" w:customStyle="1" w:styleId="aff1">
    <w:name w:val="Нормальный (таблица)"/>
    <w:basedOn w:val="a"/>
    <w:next w:val="a"/>
    <w:uiPriority w:val="99"/>
    <w:rsid w:val="007557C1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ff2">
    <w:name w:val="Цветовое выделение"/>
    <w:uiPriority w:val="99"/>
    <w:rsid w:val="007557C1"/>
    <w:rPr>
      <w:b/>
      <w:bCs/>
      <w:color w:val="000080"/>
    </w:rPr>
  </w:style>
  <w:style w:type="paragraph" w:customStyle="1" w:styleId="aff3">
    <w:name w:val="Прижатый влево"/>
    <w:basedOn w:val="a"/>
    <w:next w:val="a"/>
    <w:uiPriority w:val="99"/>
    <w:rsid w:val="007557C1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40">
    <w:name w:val="Font Style40"/>
    <w:rsid w:val="00752AB0"/>
    <w:rPr>
      <w:rFonts w:ascii="Times New Roman" w:hAnsi="Times New Roman" w:cs="Times New Roman" w:hint="default"/>
      <w:sz w:val="26"/>
      <w:szCs w:val="26"/>
    </w:rPr>
  </w:style>
  <w:style w:type="paragraph" w:styleId="aff4">
    <w:name w:val="Normal (Web)"/>
    <w:basedOn w:val="a"/>
    <w:rsid w:val="00035DBE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035DBE"/>
  </w:style>
  <w:style w:type="character" w:customStyle="1" w:styleId="ab">
    <w:name w:val="Название Знак"/>
    <w:basedOn w:val="a0"/>
    <w:link w:val="a9"/>
    <w:rsid w:val="0006570C"/>
    <w:rPr>
      <w:b/>
      <w:sz w:val="28"/>
      <w:lang w:eastAsia="ar-SA"/>
    </w:rPr>
  </w:style>
  <w:style w:type="paragraph" w:styleId="22">
    <w:name w:val="Body Text 2"/>
    <w:basedOn w:val="a"/>
    <w:link w:val="23"/>
    <w:rsid w:val="002A05D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A05D5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2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16F7E-3B17-4CFA-BCC7-53B56F92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Оксана</cp:lastModifiedBy>
  <cp:revision>2</cp:revision>
  <cp:lastPrinted>2016-02-02T08:18:00Z</cp:lastPrinted>
  <dcterms:created xsi:type="dcterms:W3CDTF">2016-02-02T08:18:00Z</dcterms:created>
  <dcterms:modified xsi:type="dcterms:W3CDTF">2016-02-02T08:18:00Z</dcterms:modified>
</cp:coreProperties>
</file>